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40A6" w14:textId="77AD5DE2" w:rsidR="006C6F7F" w:rsidRPr="00A131A4" w:rsidRDefault="006D08BB" w:rsidP="006D08BB">
      <w:pPr>
        <w:pStyle w:val="ListParagraph"/>
        <w:numPr>
          <w:ilvl w:val="0"/>
          <w:numId w:val="1"/>
        </w:numPr>
        <w:rPr>
          <w:rFonts w:ascii="Times New Roman" w:hAnsi="Times New Roman" w:cs="Times New Roman"/>
        </w:rPr>
      </w:pPr>
      <w:r w:rsidRPr="00A131A4">
        <w:rPr>
          <w:rFonts w:ascii="Times New Roman" w:hAnsi="Times New Roman" w:cs="Times New Roman"/>
        </w:rPr>
        <w:t xml:space="preserve"> </w:t>
      </w:r>
      <w:r w:rsidRPr="00A131A4">
        <w:rPr>
          <w:rFonts w:ascii="Times New Roman" w:hAnsi="Times New Roman" w:cs="Times New Roman"/>
          <w:sz w:val="24"/>
          <w:szCs w:val="24"/>
        </w:rPr>
        <w:t>The “Indemnification” language in each of the example contracts is very different. In Attachment F, there is mutual indemnification; in Attachment E, the indemnification is to the benefit of CAHSC. Which language will be used in the final contract, and if the indemnification language is one-sided, can the mutual indemnification language in Attachment F or similar language be used instead?</w:t>
      </w:r>
    </w:p>
    <w:p w14:paraId="50F7A5BB" w14:textId="5790816E" w:rsidR="006D08BB" w:rsidRPr="00A131A4" w:rsidRDefault="006D08BB" w:rsidP="006D08BB">
      <w:pPr>
        <w:rPr>
          <w:rFonts w:ascii="Times New Roman" w:hAnsi="Times New Roman" w:cs="Times New Roman"/>
        </w:rPr>
      </w:pPr>
    </w:p>
    <w:p w14:paraId="20D413F1" w14:textId="12123B73" w:rsidR="00623DF6" w:rsidRPr="00A131A4" w:rsidRDefault="00917099" w:rsidP="00917099">
      <w:pPr>
        <w:rPr>
          <w:rFonts w:ascii="Times New Roman" w:hAnsi="Times New Roman" w:cs="Times New Roman"/>
          <w:b/>
          <w:bCs/>
          <w:sz w:val="24"/>
          <w:szCs w:val="24"/>
        </w:rPr>
      </w:pPr>
      <w:r w:rsidRPr="00A131A4">
        <w:rPr>
          <w:rFonts w:ascii="Times New Roman" w:hAnsi="Times New Roman" w:cs="Times New Roman"/>
          <w:b/>
          <w:bCs/>
          <w:sz w:val="24"/>
          <w:szCs w:val="24"/>
        </w:rPr>
        <w:t>Capital Area Healthy Start Coalition</w:t>
      </w:r>
      <w:r w:rsidR="00B675AE" w:rsidRPr="00A131A4">
        <w:rPr>
          <w:rFonts w:ascii="Times New Roman" w:hAnsi="Times New Roman" w:cs="Times New Roman"/>
          <w:b/>
          <w:bCs/>
          <w:sz w:val="24"/>
          <w:szCs w:val="24"/>
        </w:rPr>
        <w:t xml:space="preserve"> is required to pass down the language/requirements of the Indemnification clauses written into our funders’ contracts.  Our funders, </w:t>
      </w:r>
      <w:r w:rsidR="007A7C7D" w:rsidRPr="00A131A4">
        <w:rPr>
          <w:rFonts w:ascii="Times New Roman" w:hAnsi="Times New Roman" w:cs="Times New Roman"/>
          <w:b/>
          <w:bCs/>
          <w:sz w:val="24"/>
          <w:szCs w:val="24"/>
        </w:rPr>
        <w:t xml:space="preserve">the </w:t>
      </w:r>
      <w:r w:rsidR="00B675AE" w:rsidRPr="00A131A4">
        <w:rPr>
          <w:rFonts w:ascii="Times New Roman" w:hAnsi="Times New Roman" w:cs="Times New Roman"/>
          <w:b/>
          <w:bCs/>
          <w:sz w:val="24"/>
          <w:szCs w:val="24"/>
        </w:rPr>
        <w:t>Florida Department of Health and the Agency for Health Care Administration</w:t>
      </w:r>
      <w:r w:rsidR="008C73CF" w:rsidRPr="00A131A4">
        <w:rPr>
          <w:rFonts w:ascii="Times New Roman" w:hAnsi="Times New Roman" w:cs="Times New Roman"/>
          <w:b/>
          <w:bCs/>
          <w:sz w:val="24"/>
          <w:szCs w:val="24"/>
        </w:rPr>
        <w:t xml:space="preserve">, each include an </w:t>
      </w:r>
      <w:r w:rsidR="004F5EF7">
        <w:rPr>
          <w:rFonts w:ascii="Times New Roman" w:hAnsi="Times New Roman" w:cs="Times New Roman"/>
          <w:b/>
          <w:bCs/>
          <w:sz w:val="24"/>
          <w:szCs w:val="24"/>
        </w:rPr>
        <w:t>I</w:t>
      </w:r>
      <w:r w:rsidR="008C73CF" w:rsidRPr="00A131A4">
        <w:rPr>
          <w:rFonts w:ascii="Times New Roman" w:hAnsi="Times New Roman" w:cs="Times New Roman"/>
          <w:b/>
          <w:bCs/>
          <w:sz w:val="24"/>
          <w:szCs w:val="24"/>
        </w:rPr>
        <w:t>ndemnification clause in their contracts.  The only exception to this clause, as described in the terms, is if the RFP is awarded to a State Agency.</w:t>
      </w:r>
    </w:p>
    <w:p w14:paraId="1B992BAF" w14:textId="5E2D99C3" w:rsidR="006D08BB" w:rsidRPr="00A131A4" w:rsidRDefault="006D08BB" w:rsidP="006D08BB">
      <w:pPr>
        <w:rPr>
          <w:rFonts w:ascii="Times New Roman" w:hAnsi="Times New Roman" w:cs="Times New Roman"/>
        </w:rPr>
      </w:pPr>
    </w:p>
    <w:p w14:paraId="1670A8BB" w14:textId="4F8A9F1A" w:rsidR="006D08BB" w:rsidRDefault="006D08BB" w:rsidP="006D08BB">
      <w:pPr>
        <w:pStyle w:val="ListParagraph"/>
        <w:numPr>
          <w:ilvl w:val="0"/>
          <w:numId w:val="1"/>
        </w:numPr>
        <w:rPr>
          <w:rFonts w:ascii="Times New Roman" w:hAnsi="Times New Roman" w:cs="Times New Roman"/>
          <w:sz w:val="24"/>
          <w:szCs w:val="24"/>
        </w:rPr>
      </w:pPr>
      <w:r w:rsidRPr="00A131A4">
        <w:rPr>
          <w:rFonts w:ascii="Times New Roman" w:hAnsi="Times New Roman" w:cs="Times New Roman"/>
          <w:sz w:val="24"/>
          <w:szCs w:val="24"/>
        </w:rPr>
        <w:t>The example contract in Attachment F has a section mandating purchasing for the program must be done through P.R.I.D.E. and/or RESPECT of Florida, while the example contract in Attachment E contains no such requirement; will this purchasing requirement be in the final contract offered to the chosen provider and, if so, can this be removed to allow the provider to use its own procurement processes?</w:t>
      </w:r>
    </w:p>
    <w:p w14:paraId="14068F7A" w14:textId="77777777" w:rsidR="0053523D" w:rsidRPr="00A131A4" w:rsidRDefault="0053523D" w:rsidP="0053523D">
      <w:pPr>
        <w:pStyle w:val="ListParagraph"/>
        <w:rPr>
          <w:rFonts w:ascii="Times New Roman" w:hAnsi="Times New Roman" w:cs="Times New Roman"/>
          <w:sz w:val="24"/>
          <w:szCs w:val="24"/>
        </w:rPr>
      </w:pPr>
    </w:p>
    <w:p w14:paraId="6A2DEE59" w14:textId="77777777" w:rsidR="0053523D" w:rsidRPr="0053523D" w:rsidRDefault="00BD532D" w:rsidP="0053523D">
      <w:pPr>
        <w:rPr>
          <w:rFonts w:ascii="Times New Roman" w:hAnsi="Times New Roman" w:cs="Times New Roman"/>
          <w:sz w:val="24"/>
          <w:szCs w:val="24"/>
        </w:rPr>
      </w:pPr>
      <w:r w:rsidRPr="00A131A4">
        <w:rPr>
          <w:rFonts w:ascii="Times New Roman" w:hAnsi="Times New Roman" w:cs="Times New Roman"/>
        </w:rPr>
        <w:t xml:space="preserve"> </w:t>
      </w:r>
      <w:r w:rsidR="0053523D" w:rsidRPr="0053523D">
        <w:rPr>
          <w:rFonts w:ascii="Times New Roman" w:hAnsi="Times New Roman" w:cs="Times New Roman"/>
          <w:b/>
          <w:bCs/>
          <w:sz w:val="24"/>
          <w:szCs w:val="24"/>
        </w:rPr>
        <w:t>Capital Area Healthy Start Coalition is required to pass down the language/requirements relative to procurement written into our contracts.   In accordance with these terms, purchasing should go through PRIDE and RESPECT when feasible.</w:t>
      </w:r>
    </w:p>
    <w:p w14:paraId="3A3C5ED0" w14:textId="390E29AE" w:rsidR="006D08BB" w:rsidRPr="00A131A4" w:rsidRDefault="006D08BB" w:rsidP="006D08BB">
      <w:pPr>
        <w:rPr>
          <w:rFonts w:ascii="Times New Roman" w:hAnsi="Times New Roman" w:cs="Times New Roman"/>
        </w:rPr>
      </w:pPr>
    </w:p>
    <w:p w14:paraId="6F61C310" w14:textId="19A8F125" w:rsidR="006D08BB" w:rsidRPr="00A131A4" w:rsidRDefault="006D08BB" w:rsidP="006D08BB">
      <w:pPr>
        <w:pStyle w:val="ListParagraph"/>
        <w:numPr>
          <w:ilvl w:val="0"/>
          <w:numId w:val="1"/>
        </w:numPr>
        <w:rPr>
          <w:rFonts w:ascii="Times New Roman" w:hAnsi="Times New Roman" w:cs="Times New Roman"/>
          <w:sz w:val="24"/>
          <w:szCs w:val="24"/>
        </w:rPr>
      </w:pPr>
      <w:r w:rsidRPr="00A131A4">
        <w:rPr>
          <w:rFonts w:ascii="Times New Roman" w:hAnsi="Times New Roman" w:cs="Times New Roman"/>
          <w:sz w:val="24"/>
          <w:szCs w:val="24"/>
        </w:rPr>
        <w:t>Under the “OTHER COSTS” section of the template, there is a category titled “Other (describe here)”; what types of expenses should be listed here?</w:t>
      </w:r>
    </w:p>
    <w:p w14:paraId="47EE3D0D" w14:textId="4C35A72B" w:rsidR="006D08BB" w:rsidRPr="00A131A4" w:rsidRDefault="006D08BB" w:rsidP="006D08BB">
      <w:pPr>
        <w:rPr>
          <w:rFonts w:ascii="Times New Roman" w:hAnsi="Times New Roman" w:cs="Times New Roman"/>
        </w:rPr>
      </w:pPr>
    </w:p>
    <w:p w14:paraId="415B0A8B" w14:textId="378441D5" w:rsidR="006D08BB" w:rsidRPr="00A131A4" w:rsidRDefault="00623DF6" w:rsidP="006D08BB">
      <w:pPr>
        <w:rPr>
          <w:rFonts w:ascii="Times New Roman" w:hAnsi="Times New Roman" w:cs="Times New Roman"/>
          <w:b/>
          <w:bCs/>
        </w:rPr>
      </w:pPr>
      <w:r w:rsidRPr="00A131A4">
        <w:rPr>
          <w:rFonts w:ascii="Times New Roman" w:hAnsi="Times New Roman" w:cs="Times New Roman"/>
          <w:b/>
          <w:bCs/>
          <w:sz w:val="24"/>
          <w:szCs w:val="24"/>
        </w:rPr>
        <w:t>This line would include costs not listed as a line item on the sample budget that the applicant may need to include in the budget</w:t>
      </w:r>
      <w:r w:rsidR="004D0EF3" w:rsidRPr="00A131A4">
        <w:rPr>
          <w:rFonts w:ascii="Times New Roman" w:hAnsi="Times New Roman" w:cs="Times New Roman"/>
          <w:b/>
          <w:bCs/>
          <w:sz w:val="24"/>
          <w:szCs w:val="24"/>
        </w:rPr>
        <w:t>,</w:t>
      </w:r>
      <w:r w:rsidR="0064324F" w:rsidRPr="00A131A4">
        <w:rPr>
          <w:rFonts w:ascii="Times New Roman" w:hAnsi="Times New Roman" w:cs="Times New Roman"/>
          <w:b/>
          <w:bCs/>
          <w:sz w:val="24"/>
          <w:szCs w:val="24"/>
        </w:rPr>
        <w:t xml:space="preserve"> as long as the expenses are allowable pursuant to state requirements.</w:t>
      </w:r>
    </w:p>
    <w:p w14:paraId="62FC2329" w14:textId="7DDDD68C" w:rsidR="006D08BB" w:rsidRPr="00A131A4" w:rsidRDefault="006D08BB" w:rsidP="006D08BB">
      <w:pPr>
        <w:rPr>
          <w:rFonts w:ascii="Times New Roman" w:hAnsi="Times New Roman" w:cs="Times New Roman"/>
        </w:rPr>
      </w:pPr>
    </w:p>
    <w:p w14:paraId="427CC653" w14:textId="56227ABF" w:rsidR="006D08BB" w:rsidRPr="00A131A4" w:rsidRDefault="006D08BB" w:rsidP="006D08BB">
      <w:pPr>
        <w:pStyle w:val="ListParagraph"/>
        <w:numPr>
          <w:ilvl w:val="0"/>
          <w:numId w:val="1"/>
        </w:numPr>
        <w:rPr>
          <w:rFonts w:ascii="Times New Roman" w:hAnsi="Times New Roman" w:cs="Times New Roman"/>
        </w:rPr>
      </w:pPr>
      <w:r w:rsidRPr="00A131A4">
        <w:rPr>
          <w:rFonts w:ascii="Times New Roman" w:hAnsi="Times New Roman" w:cs="Times New Roman"/>
        </w:rPr>
        <w:t xml:space="preserve"> </w:t>
      </w:r>
      <w:r w:rsidRPr="00A131A4">
        <w:rPr>
          <w:rFonts w:ascii="Times New Roman" w:hAnsi="Times New Roman" w:cs="Times New Roman"/>
          <w:sz w:val="24"/>
          <w:szCs w:val="24"/>
        </w:rPr>
        <w:t>There is no line item for “Indirect Costs”; are indirect costs allowable under this contract and, if so, what is the percentage allowed?</w:t>
      </w:r>
    </w:p>
    <w:p w14:paraId="03CBDC63" w14:textId="068AE449" w:rsidR="006D08BB" w:rsidRPr="00A131A4" w:rsidRDefault="006D08BB" w:rsidP="006D08BB">
      <w:pPr>
        <w:rPr>
          <w:rFonts w:ascii="Times New Roman" w:hAnsi="Times New Roman" w:cs="Times New Roman"/>
        </w:rPr>
      </w:pPr>
    </w:p>
    <w:p w14:paraId="45BC5CEE" w14:textId="64822CB5" w:rsidR="00677459" w:rsidRPr="009C4A5E" w:rsidRDefault="00677459" w:rsidP="00677459">
      <w:pPr>
        <w:spacing w:before="100" w:beforeAutospacing="1" w:after="100" w:afterAutospacing="1"/>
        <w:rPr>
          <w:rFonts w:ascii="Times New Roman" w:hAnsi="Times New Roman" w:cs="Times New Roman"/>
          <w:b/>
          <w:bCs/>
          <w:sz w:val="24"/>
          <w:szCs w:val="24"/>
        </w:rPr>
      </w:pPr>
      <w:r w:rsidRPr="009C4A5E">
        <w:rPr>
          <w:rFonts w:ascii="Times New Roman" w:hAnsi="Times New Roman" w:cs="Times New Roman"/>
          <w:b/>
          <w:bCs/>
          <w:sz w:val="24"/>
          <w:szCs w:val="24"/>
        </w:rPr>
        <w:t>Indirect costs are allowable under this contract up to 10% of the total contracted amount</w:t>
      </w:r>
      <w:r w:rsidR="00361197" w:rsidRPr="009C4A5E">
        <w:rPr>
          <w:rFonts w:ascii="Times New Roman" w:hAnsi="Times New Roman" w:cs="Times New Roman"/>
          <w:b/>
          <w:bCs/>
          <w:sz w:val="24"/>
          <w:szCs w:val="24"/>
        </w:rPr>
        <w:t xml:space="preserve"> and </w:t>
      </w:r>
      <w:r w:rsidR="00A131A4" w:rsidRPr="009C4A5E">
        <w:rPr>
          <w:rFonts w:ascii="Times New Roman" w:hAnsi="Times New Roman" w:cs="Times New Roman"/>
          <w:b/>
          <w:bCs/>
          <w:sz w:val="24"/>
          <w:szCs w:val="24"/>
        </w:rPr>
        <w:t xml:space="preserve">can be shown in the </w:t>
      </w:r>
      <w:r w:rsidR="009C4A5E">
        <w:rPr>
          <w:rFonts w:ascii="Times New Roman" w:hAnsi="Times New Roman" w:cs="Times New Roman"/>
          <w:b/>
          <w:bCs/>
          <w:sz w:val="24"/>
          <w:szCs w:val="24"/>
        </w:rPr>
        <w:t>‘</w:t>
      </w:r>
      <w:r w:rsidR="00A131A4" w:rsidRPr="009C4A5E">
        <w:rPr>
          <w:rFonts w:ascii="Times New Roman" w:hAnsi="Times New Roman" w:cs="Times New Roman"/>
          <w:b/>
          <w:bCs/>
          <w:sz w:val="24"/>
          <w:szCs w:val="24"/>
        </w:rPr>
        <w:t>Other</w:t>
      </w:r>
      <w:r w:rsidR="009C4A5E">
        <w:rPr>
          <w:rFonts w:ascii="Times New Roman" w:hAnsi="Times New Roman" w:cs="Times New Roman"/>
          <w:b/>
          <w:bCs/>
          <w:sz w:val="24"/>
          <w:szCs w:val="24"/>
        </w:rPr>
        <w:t xml:space="preserve"> Costs”</w:t>
      </w:r>
      <w:r w:rsidR="00A131A4" w:rsidRPr="009C4A5E">
        <w:rPr>
          <w:rFonts w:ascii="Times New Roman" w:hAnsi="Times New Roman" w:cs="Times New Roman"/>
          <w:b/>
          <w:bCs/>
          <w:sz w:val="24"/>
          <w:szCs w:val="24"/>
        </w:rPr>
        <w:t xml:space="preserve"> </w:t>
      </w:r>
      <w:r w:rsidR="00B86C43" w:rsidRPr="009C4A5E">
        <w:rPr>
          <w:rFonts w:ascii="Times New Roman" w:hAnsi="Times New Roman" w:cs="Times New Roman"/>
          <w:b/>
          <w:bCs/>
          <w:sz w:val="24"/>
          <w:szCs w:val="24"/>
        </w:rPr>
        <w:t>line-item</w:t>
      </w:r>
      <w:r w:rsidR="00A131A4" w:rsidRPr="009C4A5E">
        <w:rPr>
          <w:rFonts w:ascii="Times New Roman" w:hAnsi="Times New Roman" w:cs="Times New Roman"/>
          <w:b/>
          <w:bCs/>
          <w:sz w:val="24"/>
          <w:szCs w:val="24"/>
        </w:rPr>
        <w:t xml:space="preserve"> category in the sample budget</w:t>
      </w:r>
      <w:r w:rsidR="00B134EB">
        <w:rPr>
          <w:rFonts w:ascii="Times New Roman" w:hAnsi="Times New Roman" w:cs="Times New Roman"/>
          <w:b/>
          <w:bCs/>
          <w:sz w:val="24"/>
          <w:szCs w:val="24"/>
        </w:rPr>
        <w:t>.</w:t>
      </w:r>
    </w:p>
    <w:p w14:paraId="7980267A" w14:textId="77777777" w:rsidR="00623DF6" w:rsidRPr="00A131A4" w:rsidRDefault="00623DF6" w:rsidP="006D08BB">
      <w:pPr>
        <w:rPr>
          <w:rFonts w:ascii="Times New Roman" w:hAnsi="Times New Roman" w:cs="Times New Roman"/>
        </w:rPr>
      </w:pPr>
    </w:p>
    <w:p w14:paraId="3F665CB0" w14:textId="3ABC8ED5" w:rsidR="006D08BB" w:rsidRPr="00A131A4" w:rsidRDefault="006D08BB" w:rsidP="006D08BB">
      <w:pPr>
        <w:pStyle w:val="ListParagraph"/>
        <w:numPr>
          <w:ilvl w:val="0"/>
          <w:numId w:val="1"/>
        </w:numPr>
        <w:rPr>
          <w:rFonts w:ascii="Times New Roman" w:hAnsi="Times New Roman" w:cs="Times New Roman"/>
        </w:rPr>
      </w:pPr>
      <w:r w:rsidRPr="00A131A4">
        <w:rPr>
          <w:rFonts w:ascii="Times New Roman" w:hAnsi="Times New Roman" w:cs="Times New Roman"/>
        </w:rPr>
        <w:lastRenderedPageBreak/>
        <w:t xml:space="preserve"> </w:t>
      </w:r>
      <w:r w:rsidRPr="00A131A4">
        <w:rPr>
          <w:rFonts w:ascii="Times New Roman" w:hAnsi="Times New Roman" w:cs="Times New Roman"/>
          <w:sz w:val="24"/>
          <w:szCs w:val="24"/>
        </w:rPr>
        <w:t>The information details that the narrative portion must be in Times Roman 12 pt. font; what is the line spacing requirement? (single-spaced or double-spaced)</w:t>
      </w:r>
    </w:p>
    <w:p w14:paraId="3F52DCCA" w14:textId="14C014EC" w:rsidR="006D08BB" w:rsidRPr="00A131A4" w:rsidRDefault="00623DF6" w:rsidP="006D08BB">
      <w:pPr>
        <w:rPr>
          <w:rFonts w:ascii="Times New Roman" w:hAnsi="Times New Roman" w:cs="Times New Roman"/>
          <w:b/>
          <w:bCs/>
          <w:sz w:val="24"/>
          <w:szCs w:val="24"/>
        </w:rPr>
      </w:pPr>
      <w:r w:rsidRPr="00A131A4">
        <w:rPr>
          <w:rFonts w:ascii="Times New Roman" w:hAnsi="Times New Roman" w:cs="Times New Roman"/>
          <w:b/>
          <w:bCs/>
          <w:sz w:val="24"/>
          <w:szCs w:val="24"/>
        </w:rPr>
        <w:t>Information details in the narrative portion must be in Times Roman 12 pt. font and single-space</w:t>
      </w:r>
      <w:r w:rsidR="00C555BE" w:rsidRPr="00A131A4">
        <w:rPr>
          <w:rFonts w:ascii="Times New Roman" w:hAnsi="Times New Roman" w:cs="Times New Roman"/>
          <w:b/>
          <w:bCs/>
          <w:sz w:val="24"/>
          <w:szCs w:val="24"/>
        </w:rPr>
        <w:t>d</w:t>
      </w:r>
      <w:r w:rsidRPr="00A131A4">
        <w:rPr>
          <w:rFonts w:ascii="Times New Roman" w:hAnsi="Times New Roman" w:cs="Times New Roman"/>
          <w:b/>
          <w:bCs/>
          <w:sz w:val="24"/>
          <w:szCs w:val="24"/>
        </w:rPr>
        <w:t>.</w:t>
      </w:r>
    </w:p>
    <w:sectPr w:rsidR="006D08BB" w:rsidRPr="00A13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81736"/>
    <w:multiLevelType w:val="hybridMultilevel"/>
    <w:tmpl w:val="EE2A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A7249"/>
    <w:multiLevelType w:val="hybridMultilevel"/>
    <w:tmpl w:val="4220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C0099"/>
    <w:multiLevelType w:val="hybridMultilevel"/>
    <w:tmpl w:val="3DC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BB"/>
    <w:rsid w:val="00094924"/>
    <w:rsid w:val="00195DBB"/>
    <w:rsid w:val="00272358"/>
    <w:rsid w:val="00361197"/>
    <w:rsid w:val="004D0EF3"/>
    <w:rsid w:val="004D4303"/>
    <w:rsid w:val="004F5EF7"/>
    <w:rsid w:val="005002C4"/>
    <w:rsid w:val="0053523D"/>
    <w:rsid w:val="005A01CE"/>
    <w:rsid w:val="00623DF6"/>
    <w:rsid w:val="0064324F"/>
    <w:rsid w:val="00677459"/>
    <w:rsid w:val="006D08BB"/>
    <w:rsid w:val="0078405B"/>
    <w:rsid w:val="007A7C7D"/>
    <w:rsid w:val="008C73CF"/>
    <w:rsid w:val="008D172F"/>
    <w:rsid w:val="00917099"/>
    <w:rsid w:val="009C4A5E"/>
    <w:rsid w:val="00A131A4"/>
    <w:rsid w:val="00A3709C"/>
    <w:rsid w:val="00B134EB"/>
    <w:rsid w:val="00B675AE"/>
    <w:rsid w:val="00B86C43"/>
    <w:rsid w:val="00BD532D"/>
    <w:rsid w:val="00C152AF"/>
    <w:rsid w:val="00C555BE"/>
    <w:rsid w:val="00CB4F9B"/>
    <w:rsid w:val="00F2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6A63"/>
  <w15:chartTrackingRefBased/>
  <w15:docId w15:val="{043089F4-6840-4719-83BC-DF821199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8BB"/>
    <w:pPr>
      <w:ind w:left="720"/>
      <w:contextualSpacing/>
    </w:pPr>
  </w:style>
  <w:style w:type="character" w:styleId="CommentReference">
    <w:name w:val="annotation reference"/>
    <w:basedOn w:val="DefaultParagraphFont"/>
    <w:uiPriority w:val="99"/>
    <w:semiHidden/>
    <w:unhideWhenUsed/>
    <w:rsid w:val="00917099"/>
    <w:rPr>
      <w:sz w:val="16"/>
      <w:szCs w:val="16"/>
    </w:rPr>
  </w:style>
  <w:style w:type="paragraph" w:styleId="CommentText">
    <w:name w:val="annotation text"/>
    <w:basedOn w:val="Normal"/>
    <w:link w:val="CommentTextChar"/>
    <w:uiPriority w:val="99"/>
    <w:semiHidden/>
    <w:unhideWhenUsed/>
    <w:rsid w:val="00917099"/>
    <w:pPr>
      <w:spacing w:line="240" w:lineRule="auto"/>
    </w:pPr>
    <w:rPr>
      <w:sz w:val="20"/>
      <w:szCs w:val="20"/>
    </w:rPr>
  </w:style>
  <w:style w:type="character" w:customStyle="1" w:styleId="CommentTextChar">
    <w:name w:val="Comment Text Char"/>
    <w:basedOn w:val="DefaultParagraphFont"/>
    <w:link w:val="CommentText"/>
    <w:uiPriority w:val="99"/>
    <w:semiHidden/>
    <w:rsid w:val="00917099"/>
    <w:rPr>
      <w:sz w:val="20"/>
      <w:szCs w:val="20"/>
    </w:rPr>
  </w:style>
  <w:style w:type="paragraph" w:styleId="CommentSubject">
    <w:name w:val="annotation subject"/>
    <w:basedOn w:val="CommentText"/>
    <w:next w:val="CommentText"/>
    <w:link w:val="CommentSubjectChar"/>
    <w:uiPriority w:val="99"/>
    <w:semiHidden/>
    <w:unhideWhenUsed/>
    <w:rsid w:val="00917099"/>
    <w:rPr>
      <w:b/>
      <w:bCs/>
    </w:rPr>
  </w:style>
  <w:style w:type="character" w:customStyle="1" w:styleId="CommentSubjectChar">
    <w:name w:val="Comment Subject Char"/>
    <w:basedOn w:val="CommentTextChar"/>
    <w:link w:val="CommentSubject"/>
    <w:uiPriority w:val="99"/>
    <w:semiHidden/>
    <w:rsid w:val="009170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3283">
      <w:bodyDiv w:val="1"/>
      <w:marLeft w:val="0"/>
      <w:marRight w:val="0"/>
      <w:marTop w:val="0"/>
      <w:marBottom w:val="0"/>
      <w:divBdr>
        <w:top w:val="none" w:sz="0" w:space="0" w:color="auto"/>
        <w:left w:val="none" w:sz="0" w:space="0" w:color="auto"/>
        <w:bottom w:val="none" w:sz="0" w:space="0" w:color="auto"/>
        <w:right w:val="none" w:sz="0" w:space="0" w:color="auto"/>
      </w:divBdr>
    </w:div>
    <w:div w:id="689798133">
      <w:bodyDiv w:val="1"/>
      <w:marLeft w:val="0"/>
      <w:marRight w:val="0"/>
      <w:marTop w:val="0"/>
      <w:marBottom w:val="0"/>
      <w:divBdr>
        <w:top w:val="none" w:sz="0" w:space="0" w:color="auto"/>
        <w:left w:val="none" w:sz="0" w:space="0" w:color="auto"/>
        <w:bottom w:val="none" w:sz="0" w:space="0" w:color="auto"/>
        <w:right w:val="none" w:sz="0" w:space="0" w:color="auto"/>
      </w:divBdr>
    </w:div>
    <w:div w:id="1492142570">
      <w:bodyDiv w:val="1"/>
      <w:marLeft w:val="0"/>
      <w:marRight w:val="0"/>
      <w:marTop w:val="0"/>
      <w:marBottom w:val="0"/>
      <w:divBdr>
        <w:top w:val="none" w:sz="0" w:space="0" w:color="auto"/>
        <w:left w:val="none" w:sz="0" w:space="0" w:color="auto"/>
        <w:bottom w:val="none" w:sz="0" w:space="0" w:color="auto"/>
        <w:right w:val="none" w:sz="0" w:space="0" w:color="auto"/>
      </w:divBdr>
    </w:div>
    <w:div w:id="16285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10E0720A9FA41A201EDB8958187ED" ma:contentTypeVersion="12" ma:contentTypeDescription="Create a new document." ma:contentTypeScope="" ma:versionID="d8e94f7eb5996e107ccaf0f991d3d9f7">
  <xsd:schema xmlns:xsd="http://www.w3.org/2001/XMLSchema" xmlns:xs="http://www.w3.org/2001/XMLSchema" xmlns:p="http://schemas.microsoft.com/office/2006/metadata/properties" xmlns:ns2="e321d1d1-a535-4630-89fa-38e2b4a98780" xmlns:ns3="ab444695-bd9b-4599-b3f6-bdf29c00378a" targetNamespace="http://schemas.microsoft.com/office/2006/metadata/properties" ma:root="true" ma:fieldsID="89f62f0b702137176ffdceca6ed71df1" ns2:_="" ns3:_="">
    <xsd:import namespace="e321d1d1-a535-4630-89fa-38e2b4a98780"/>
    <xsd:import namespace="ab444695-bd9b-4599-b3f6-bdf29c0037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1d1d1-a535-4630-89fa-38e2b4a98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44695-bd9b-4599-b3f6-bdf29c0037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FEB32-49D8-4A23-ACB5-81D1739DDD0F}">
  <ds:schemaRefs>
    <ds:schemaRef ds:uri="http://schemas.microsoft.com/sharepoint/v3/contenttype/forms"/>
  </ds:schemaRefs>
</ds:datastoreItem>
</file>

<file path=customXml/itemProps2.xml><?xml version="1.0" encoding="utf-8"?>
<ds:datastoreItem xmlns:ds="http://schemas.openxmlformats.org/officeDocument/2006/customXml" ds:itemID="{1F2A6932-35B1-4CDA-9CEC-A82F6332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1d1d1-a535-4630-89fa-38e2b4a98780"/>
    <ds:schemaRef ds:uri="ab444695-bd9b-4599-b3f6-bdf29c003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3D640-C99C-4B1B-843A-C702D9640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Szorcsik</dc:creator>
  <cp:keywords/>
  <dc:description/>
  <cp:lastModifiedBy>Chris Szorcsik</cp:lastModifiedBy>
  <cp:revision>26</cp:revision>
  <dcterms:created xsi:type="dcterms:W3CDTF">2021-02-23T14:56:00Z</dcterms:created>
  <dcterms:modified xsi:type="dcterms:W3CDTF">2021-02-26T17:46:00Z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0x01010045B10E0720A9FA41A201EDB8958187ED</vt:lpwstr>
  </property>
</Properties>
</file>